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9E358" w14:textId="151C5BF1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__</w:t>
      </w:r>
      <w:r w:rsidR="009437AD">
        <w:rPr>
          <w:rFonts w:eastAsia="Times New Roman" w:cs="Arial"/>
          <w:b/>
          <w:sz w:val="28"/>
          <w:szCs w:val="28"/>
        </w:rPr>
        <w:t>EASTON PARISH COUNCIL</w:t>
      </w:r>
      <w:r>
        <w:rPr>
          <w:rFonts w:eastAsia="Times New Roman" w:cs="Arial"/>
          <w:b/>
          <w:sz w:val="28"/>
          <w:szCs w:val="28"/>
        </w:rPr>
        <w:t>_______</w:t>
      </w:r>
    </w:p>
    <w:p w14:paraId="3C53B136" w14:textId="77777777" w:rsidR="00815FCF" w:rsidRPr="00DE762C" w:rsidRDefault="00815FCF" w:rsidP="00815FCF">
      <w:pPr>
        <w:spacing w:after="0" w:line="240" w:lineRule="auto"/>
        <w:jc w:val="center"/>
        <w:rPr>
          <w:rFonts w:eastAsia="Times New Roman" w:cs="Arial"/>
          <w:b/>
          <w:sz w:val="2"/>
          <w:szCs w:val="2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4221ADE6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20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48B7369A" w14:textId="77777777" w:rsidR="00DE762C" w:rsidRPr="00D06620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25,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37B6856B" w14:textId="77777777" w:rsidR="00DE762C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5DA1E592" w14:textId="70291AAE" w:rsidR="00815FCF" w:rsidRPr="00D06620" w:rsidRDefault="00DE762C" w:rsidP="00DE76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C1668">
        <w:rPr>
          <w:rFonts w:eastAsia="Times New Roman" w:cs="Arial"/>
          <w:b/>
          <w:szCs w:val="21"/>
        </w:rPr>
        <w:t>The Accounts and Audit (Coronavirus) (Amendment) Regulations 2020 (SI 2020/404)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5DC9B9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</w:t>
            </w:r>
            <w:r w:rsidR="009437AD">
              <w:rPr>
                <w:rFonts w:eastAsia="Times New Roman" w:cs="Arial"/>
                <w:b/>
                <w:sz w:val="18"/>
                <w:szCs w:val="18"/>
              </w:rPr>
              <w:t>28.7.20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0DC713C6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20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00176306" w:rsidR="00815FCF" w:rsidRPr="00D06620" w:rsidRDefault="00815FCF" w:rsidP="009437A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__</w:t>
            </w:r>
            <w:r w:rsidR="009437AD">
              <w:rPr>
                <w:rFonts w:eastAsia="Times New Roman" w:cs="Arial"/>
                <w:sz w:val="18"/>
                <w:szCs w:val="18"/>
              </w:rPr>
              <w:t>Clerk to Easton Parish Council</w:t>
            </w:r>
            <w:r w:rsidRPr="00D06620">
              <w:rPr>
                <w:rFonts w:eastAsia="Times New Roman" w:cs="Arial"/>
                <w:sz w:val="18"/>
                <w:szCs w:val="18"/>
              </w:rPr>
              <w:t>___________________</w:t>
            </w:r>
          </w:p>
          <w:p w14:paraId="38E7898C" w14:textId="71CCC26E" w:rsidR="00815FCF" w:rsidRPr="00D06620" w:rsidRDefault="00815FCF" w:rsidP="009437AD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259496C7" w14:textId="58B4E4CB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9437AD">
              <w:rPr>
                <w:rFonts w:eastAsia="Times New Roman" w:cs="Arial"/>
                <w:sz w:val="18"/>
                <w:szCs w:val="18"/>
              </w:rPr>
              <w:t>Tuesday 1.9.20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56A8BFFE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9437AD">
              <w:rPr>
                <w:rFonts w:eastAsia="Times New Roman" w:cs="Arial"/>
                <w:sz w:val="18"/>
                <w:szCs w:val="18"/>
              </w:rPr>
              <w:t>Thursday 1</w:t>
            </w:r>
            <w:r w:rsidR="00562D6C">
              <w:rPr>
                <w:rFonts w:eastAsia="Times New Roman" w:cs="Arial"/>
                <w:sz w:val="18"/>
                <w:szCs w:val="18"/>
              </w:rPr>
              <w:t>3</w:t>
            </w:r>
            <w:r w:rsidR="009437AD">
              <w:rPr>
                <w:rFonts w:eastAsia="Times New Roman" w:cs="Arial"/>
                <w:sz w:val="18"/>
                <w:szCs w:val="18"/>
              </w:rPr>
              <w:t>.10.20</w:t>
            </w:r>
            <w:r w:rsidR="00C551EB">
              <w:rPr>
                <w:rFonts w:eastAsia="Times New Roman" w:cs="Arial"/>
                <w:sz w:val="18"/>
                <w:szCs w:val="18"/>
              </w:rPr>
              <w:t>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6F2BF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7777777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3A2851D5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</w:t>
            </w:r>
            <w:r w:rsidR="009437AD">
              <w:rPr>
                <w:rFonts w:eastAsia="Times New Roman" w:cs="Arial"/>
                <w:b/>
                <w:sz w:val="18"/>
                <w:szCs w:val="18"/>
              </w:rPr>
              <w:t xml:space="preserve"> Clerk Easton Parish Council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6CC6627C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="00DE762C"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 w:rsidR="00DE762C">
              <w:rPr>
                <w:rFonts w:eastAsia="Times New Roman" w:cs="Arial"/>
                <w:sz w:val="16"/>
                <w:szCs w:val="16"/>
              </w:rPr>
              <w:t>30</w:t>
            </w:r>
            <w:r w:rsidR="00DE762C"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 w:rsidR="00DE762C">
              <w:rPr>
                <w:rFonts w:eastAsia="Times New Roman" w:cs="Arial"/>
                <w:sz w:val="16"/>
                <w:szCs w:val="16"/>
              </w:rPr>
              <w:t xml:space="preserve"> inclusive and must start on or before 1 September 2020.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270726"/>
    <w:rsid w:val="003F371A"/>
    <w:rsid w:val="00414553"/>
    <w:rsid w:val="00500F4D"/>
    <w:rsid w:val="0050557D"/>
    <w:rsid w:val="00535789"/>
    <w:rsid w:val="00562D6C"/>
    <w:rsid w:val="005A520D"/>
    <w:rsid w:val="006074C4"/>
    <w:rsid w:val="006F2BF0"/>
    <w:rsid w:val="007B431A"/>
    <w:rsid w:val="00805A33"/>
    <w:rsid w:val="00815FCF"/>
    <w:rsid w:val="00921065"/>
    <w:rsid w:val="009437AD"/>
    <w:rsid w:val="00B53912"/>
    <w:rsid w:val="00BF3571"/>
    <w:rsid w:val="00C551EB"/>
    <w:rsid w:val="00C644E5"/>
    <w:rsid w:val="00D5498D"/>
    <w:rsid w:val="00DE762C"/>
    <w:rsid w:val="00E70583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Sue Piggott</cp:lastModifiedBy>
  <cp:revision>2</cp:revision>
  <dcterms:created xsi:type="dcterms:W3CDTF">2020-08-21T11:06:00Z</dcterms:created>
  <dcterms:modified xsi:type="dcterms:W3CDTF">2020-08-21T11:06:00Z</dcterms:modified>
</cp:coreProperties>
</file>